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11" w:rsidRPr="00915764" w:rsidRDefault="00BB79F3" w:rsidP="00A36411">
      <w:pPr>
        <w:ind w:right="-810"/>
        <w:jc w:val="both"/>
        <w:rPr>
          <w:rFonts w:ascii="Book Antiqua" w:hAnsi="Book Antiqua"/>
        </w:rPr>
      </w:pPr>
      <w:r>
        <w:rPr>
          <w:rFonts w:ascii="Book Antiqua" w:hAnsi="Book Antiqua"/>
        </w:rPr>
        <w:t>N</w:t>
      </w:r>
      <w:r w:rsidR="00A36411" w:rsidRPr="00915764">
        <w:rPr>
          <w:rFonts w:ascii="Book Antiqua" w:hAnsi="Book Antiqua"/>
        </w:rPr>
        <w:t>ame ______</w:t>
      </w:r>
      <w:r w:rsidR="00A36411">
        <w:rPr>
          <w:rFonts w:ascii="Book Antiqua" w:hAnsi="Book Antiqua"/>
        </w:rPr>
        <w:t>__________________________</w:t>
      </w:r>
      <w:r w:rsidR="00A36411">
        <w:rPr>
          <w:rFonts w:ascii="Book Antiqua" w:hAnsi="Book Antiqua"/>
        </w:rPr>
        <w:tab/>
      </w:r>
      <w:r w:rsidR="00A36411" w:rsidRPr="00915764">
        <w:rPr>
          <w:rFonts w:ascii="Book Antiqua" w:hAnsi="Book Antiqua"/>
        </w:rPr>
        <w:t>Date _______________</w:t>
      </w:r>
      <w:r w:rsidR="00A36411">
        <w:rPr>
          <w:rFonts w:ascii="Book Antiqua" w:hAnsi="Book Antiqua"/>
        </w:rPr>
        <w:t>______</w:t>
      </w:r>
      <w:r w:rsidR="00A36411" w:rsidRPr="00915764">
        <w:rPr>
          <w:rFonts w:ascii="Book Antiqua" w:hAnsi="Book Antiqua"/>
        </w:rPr>
        <w:t>__________</w:t>
      </w:r>
    </w:p>
    <w:p w:rsidR="00A36411" w:rsidRDefault="00A36411" w:rsidP="00A36411">
      <w:pPr>
        <w:ind w:right="-810"/>
        <w:jc w:val="both"/>
        <w:rPr>
          <w:rFonts w:ascii="Book Antiqua" w:hAnsi="Book Antiqua"/>
        </w:rPr>
      </w:pPr>
      <w:r>
        <w:rPr>
          <w:rFonts w:ascii="Book Antiqua" w:hAnsi="Book Antiqua"/>
        </w:rPr>
        <w:t>Social Lit.—</w:t>
      </w:r>
      <w:r w:rsidRPr="00915764">
        <w:rPr>
          <w:rFonts w:ascii="Book Antiqua" w:hAnsi="Book Antiqua"/>
        </w:rPr>
        <w:t>Silver/</w:t>
      </w:r>
      <w:proofErr w:type="spellStart"/>
      <w:r w:rsidRPr="00915764">
        <w:rPr>
          <w:rFonts w:ascii="Book Antiqua" w:hAnsi="Book Antiqua"/>
        </w:rPr>
        <w:t>Haskel</w:t>
      </w:r>
      <w:proofErr w:type="spellEnd"/>
      <w:r w:rsidRPr="00915764">
        <w:rPr>
          <w:rFonts w:ascii="Book Antiqua" w:hAnsi="Book Antiqua"/>
        </w:rPr>
        <w:tab/>
      </w:r>
      <w:r w:rsidRPr="00915764">
        <w:rPr>
          <w:rFonts w:ascii="Book Antiqua" w:hAnsi="Book Antiqua"/>
        </w:rPr>
        <w:tab/>
      </w:r>
      <w:r w:rsidRPr="00915764">
        <w:rPr>
          <w:rFonts w:ascii="Book Antiqua" w:hAnsi="Book Antiqua"/>
        </w:rPr>
        <w:tab/>
      </w:r>
      <w:r w:rsidRPr="00915764">
        <w:rPr>
          <w:rFonts w:ascii="Book Antiqua" w:hAnsi="Book Antiqua"/>
        </w:rPr>
        <w:tab/>
      </w:r>
      <w:proofErr w:type="gramStart"/>
      <w:r w:rsidRPr="00915764">
        <w:rPr>
          <w:rFonts w:ascii="Book Antiqua" w:hAnsi="Book Antiqua"/>
          <w:i/>
        </w:rPr>
        <w:t>The</w:t>
      </w:r>
      <w:proofErr w:type="gramEnd"/>
      <w:r w:rsidRPr="00915764">
        <w:rPr>
          <w:rFonts w:ascii="Book Antiqua" w:hAnsi="Book Antiqua"/>
          <w:i/>
        </w:rPr>
        <w:t xml:space="preserve"> Things They Carried</w:t>
      </w:r>
      <w:r>
        <w:rPr>
          <w:rFonts w:ascii="Book Antiqua" w:hAnsi="Book Antiqua"/>
        </w:rPr>
        <w:t>: Chapter 16 (149-154)</w:t>
      </w:r>
    </w:p>
    <w:p w:rsidR="00A36411" w:rsidRDefault="00A36411" w:rsidP="00A36411">
      <w:pPr>
        <w:jc w:val="both"/>
        <w:rPr>
          <w:rFonts w:ascii="Book Antiqua" w:hAnsi="Book Antiqua"/>
        </w:rPr>
      </w:pPr>
    </w:p>
    <w:p w:rsidR="005C2BC1" w:rsidRPr="005C2BC1" w:rsidRDefault="005C2BC1" w:rsidP="005C2BC1">
      <w:pPr>
        <w:jc w:val="center"/>
        <w:rPr>
          <w:rFonts w:ascii="Book Antiqua" w:hAnsi="Book Antiqua"/>
          <w:b/>
        </w:rPr>
      </w:pPr>
      <w:r w:rsidRPr="005C2BC1">
        <w:rPr>
          <w:rFonts w:ascii="Book Antiqua" w:hAnsi="Book Antiqua"/>
          <w:b/>
        </w:rPr>
        <w:t>Personal Writing</w:t>
      </w:r>
    </w:p>
    <w:p w:rsidR="005C2BC1" w:rsidRDefault="005C2BC1" w:rsidP="00A36411">
      <w:pPr>
        <w:jc w:val="both"/>
        <w:rPr>
          <w:rFonts w:ascii="Book Antiqua" w:hAnsi="Book Antiqua"/>
        </w:rPr>
      </w:pPr>
    </w:p>
    <w:p w:rsidR="00A36411" w:rsidRDefault="00A36411" w:rsidP="00BB79F3">
      <w:pPr>
        <w:spacing w:line="276" w:lineRule="auto"/>
        <w:jc w:val="both"/>
        <w:rPr>
          <w:rFonts w:ascii="Book Antiqua" w:hAnsi="Book Antiqua"/>
        </w:rPr>
      </w:pPr>
      <w:r>
        <w:rPr>
          <w:rFonts w:ascii="Book Antiqua" w:hAnsi="Book Antiqua"/>
        </w:rPr>
        <w:t>“By telling stories, you objectify your own experience. You separate it from yourself. You pin down certain truths. You make up others. You start sometimes with an incident that truly happened, like the night in the shit field, and you carry it forward by inventing incidents that did not in fact occur but that nonetheless help to clarify and explain” (152).</w:t>
      </w:r>
    </w:p>
    <w:p w:rsidR="00A36411" w:rsidRDefault="00A36411" w:rsidP="00BB79F3">
      <w:pPr>
        <w:spacing w:line="276" w:lineRule="auto"/>
        <w:jc w:val="both"/>
        <w:rPr>
          <w:rFonts w:ascii="Book Antiqua" w:hAnsi="Book Antiqua"/>
        </w:rPr>
      </w:pPr>
    </w:p>
    <w:p w:rsidR="00D70703" w:rsidRDefault="00D70703" w:rsidP="00BB79F3">
      <w:pPr>
        <w:spacing w:line="276" w:lineRule="auto"/>
        <w:jc w:val="both"/>
        <w:rPr>
          <w:rFonts w:ascii="Book Antiqua" w:hAnsi="Book Antiqua"/>
        </w:rPr>
      </w:pPr>
    </w:p>
    <w:tbl>
      <w:tblPr>
        <w:tblStyle w:val="TableGrid"/>
        <w:tblW w:w="0" w:type="auto"/>
        <w:tblLook w:val="04A0"/>
      </w:tblPr>
      <w:tblGrid>
        <w:gridCol w:w="9576"/>
      </w:tblGrid>
      <w:tr w:rsidR="00D70703" w:rsidTr="00D70703">
        <w:tc>
          <w:tcPr>
            <w:tcW w:w="9576" w:type="dxa"/>
          </w:tcPr>
          <w:p w:rsidR="00D70703" w:rsidRDefault="00D70703" w:rsidP="00D70703">
            <w:pPr>
              <w:spacing w:line="276" w:lineRule="auto"/>
              <w:jc w:val="both"/>
              <w:rPr>
                <w:rFonts w:ascii="Book Antiqua" w:hAnsi="Book Antiqua"/>
                <w:b/>
              </w:rPr>
            </w:pPr>
          </w:p>
          <w:p w:rsidR="00D70703" w:rsidRDefault="00D70703" w:rsidP="00D70703">
            <w:pPr>
              <w:spacing w:line="276" w:lineRule="auto"/>
              <w:jc w:val="both"/>
              <w:rPr>
                <w:rFonts w:ascii="Book Antiqua" w:hAnsi="Book Antiqua"/>
                <w:b/>
              </w:rPr>
            </w:pPr>
            <w:r w:rsidRPr="00B00F9E">
              <w:rPr>
                <w:rFonts w:ascii="Book Antiqua" w:hAnsi="Book Antiqua"/>
                <w:b/>
              </w:rPr>
              <w:t xml:space="preserve">Compose a chapter about a moment in your life that holds some type of </w:t>
            </w:r>
            <w:r>
              <w:rPr>
                <w:rFonts w:ascii="Book Antiqua" w:hAnsi="Book Antiqua"/>
                <w:b/>
              </w:rPr>
              <w:t xml:space="preserve">special </w:t>
            </w:r>
            <w:r w:rsidRPr="00B00F9E">
              <w:rPr>
                <w:rFonts w:ascii="Book Antiqua" w:hAnsi="Book Antiqua"/>
                <w:b/>
              </w:rPr>
              <w:t xml:space="preserve">meaning. </w:t>
            </w:r>
          </w:p>
          <w:p w:rsidR="00D70703" w:rsidRDefault="00D70703" w:rsidP="00D70703">
            <w:pPr>
              <w:spacing w:line="276" w:lineRule="auto"/>
              <w:jc w:val="both"/>
              <w:rPr>
                <w:rFonts w:ascii="Book Antiqua" w:hAnsi="Book Antiqua"/>
                <w:b/>
              </w:rPr>
            </w:pPr>
          </w:p>
          <w:p w:rsidR="00D70703" w:rsidRDefault="00D70703" w:rsidP="00D70703">
            <w:pPr>
              <w:spacing w:line="276" w:lineRule="auto"/>
              <w:jc w:val="both"/>
              <w:rPr>
                <w:rFonts w:ascii="Book Antiqua" w:hAnsi="Book Antiqua"/>
                <w:b/>
              </w:rPr>
            </w:pPr>
            <w:r w:rsidRPr="00B00F9E">
              <w:rPr>
                <w:rFonts w:ascii="Book Antiqua" w:hAnsi="Book Antiqua"/>
                <w:b/>
              </w:rPr>
              <w:t>Consider the point you want to get across in your writing.</w:t>
            </w:r>
            <w:r>
              <w:rPr>
                <w:rFonts w:ascii="Book Antiqua" w:hAnsi="Book Antiqua"/>
                <w:b/>
              </w:rPr>
              <w:t xml:space="preserve"> Ask yourself, what life lesson did you learn? How did this moment change you/your perspective on things? What feeling and knowledge do you want people to walk away with after reading your story? </w:t>
            </w:r>
          </w:p>
          <w:p w:rsidR="00D70703" w:rsidRDefault="00D70703" w:rsidP="00D70703">
            <w:pPr>
              <w:spacing w:line="276" w:lineRule="auto"/>
              <w:jc w:val="both"/>
              <w:rPr>
                <w:rFonts w:ascii="Book Antiqua" w:hAnsi="Book Antiqua"/>
                <w:b/>
              </w:rPr>
            </w:pPr>
          </w:p>
          <w:p w:rsidR="00D70703" w:rsidRPr="00B00F9E" w:rsidRDefault="00D70703" w:rsidP="00D70703">
            <w:pPr>
              <w:spacing w:line="276" w:lineRule="auto"/>
              <w:jc w:val="both"/>
              <w:rPr>
                <w:rFonts w:ascii="Book Antiqua" w:hAnsi="Book Antiqua"/>
                <w:b/>
              </w:rPr>
            </w:pPr>
            <w:r w:rsidRPr="00B00F9E">
              <w:rPr>
                <w:rFonts w:ascii="Book Antiqua" w:hAnsi="Book Antiqua"/>
                <w:b/>
              </w:rPr>
              <w:t xml:space="preserve">While you can exaggerate, add, and change things, your story should be rooted in truth. The fictional aspects of the story should be included </w:t>
            </w:r>
            <w:r w:rsidRPr="00D70703">
              <w:rPr>
                <w:rFonts w:ascii="Book Antiqua" w:hAnsi="Book Antiqua"/>
                <w:b/>
                <w:i/>
              </w:rPr>
              <w:t>only</w:t>
            </w:r>
            <w:r w:rsidRPr="00B00F9E">
              <w:rPr>
                <w:rFonts w:ascii="Book Antiqua" w:hAnsi="Book Antiqua"/>
                <w:b/>
              </w:rPr>
              <w:t xml:space="preserve"> because they help to express your point.</w:t>
            </w:r>
          </w:p>
          <w:p w:rsidR="00D70703" w:rsidRDefault="00D70703" w:rsidP="00BB79F3">
            <w:pPr>
              <w:spacing w:line="276" w:lineRule="auto"/>
              <w:jc w:val="both"/>
              <w:rPr>
                <w:rFonts w:ascii="Book Antiqua" w:hAnsi="Book Antiqua"/>
              </w:rPr>
            </w:pPr>
          </w:p>
        </w:tc>
      </w:tr>
    </w:tbl>
    <w:p w:rsidR="00D70703" w:rsidRDefault="00D70703" w:rsidP="00BB79F3">
      <w:pPr>
        <w:spacing w:line="276" w:lineRule="auto"/>
        <w:jc w:val="both"/>
        <w:rPr>
          <w:rFonts w:ascii="Book Antiqua" w:hAnsi="Book Antiqua"/>
        </w:rPr>
      </w:pPr>
    </w:p>
    <w:p w:rsidR="00D70703" w:rsidRDefault="00D70703" w:rsidP="00BB79F3">
      <w:pPr>
        <w:spacing w:line="276" w:lineRule="auto"/>
        <w:jc w:val="both"/>
        <w:rPr>
          <w:rFonts w:ascii="Book Antiqua" w:hAnsi="Book Antiqua"/>
        </w:rPr>
      </w:pPr>
    </w:p>
    <w:p w:rsidR="00A36411" w:rsidRPr="00B657A8" w:rsidRDefault="00A36411" w:rsidP="00BB79F3">
      <w:pPr>
        <w:spacing w:line="276" w:lineRule="auto"/>
        <w:jc w:val="both"/>
        <w:rPr>
          <w:rFonts w:ascii="Book Antiqua" w:hAnsi="Book Antiqua"/>
          <w:b/>
        </w:rPr>
      </w:pPr>
      <w:r>
        <w:rPr>
          <w:rFonts w:ascii="Book Antiqua" w:hAnsi="Book Antiqua"/>
        </w:rPr>
        <w:t xml:space="preserve">Remember, O’Brien wrote many drafts of “Speaking of Courage” before feeling that it accurately expressed </w:t>
      </w:r>
      <w:r w:rsidR="00B00F9E">
        <w:rPr>
          <w:rFonts w:ascii="Book Antiqua" w:hAnsi="Book Antiqua"/>
        </w:rPr>
        <w:t>all the messages</w:t>
      </w:r>
      <w:r>
        <w:rPr>
          <w:rFonts w:ascii="Book Antiqua" w:hAnsi="Book Antiqua"/>
        </w:rPr>
        <w:t xml:space="preserve"> that he wanted to convey: “I was afraid to speak directly, afraid to remember—and in the end the piece had been ruined by failure to tell the full and precise truth about our night in the shit field” (153). </w:t>
      </w:r>
      <w:r w:rsidR="00B00F9E" w:rsidRPr="00B657A8">
        <w:rPr>
          <w:rFonts w:ascii="Book Antiqua" w:hAnsi="Book Antiqua"/>
          <w:b/>
        </w:rPr>
        <w:t>Don’t be afraid!</w:t>
      </w:r>
      <w:r w:rsidR="00BB79F3" w:rsidRPr="00B657A8">
        <w:rPr>
          <w:rFonts w:ascii="Book Antiqua" w:hAnsi="Book Antiqua"/>
          <w:b/>
        </w:rPr>
        <w:t xml:space="preserve"> Tell your truth, even through the fictional aspects of your story.</w:t>
      </w:r>
    </w:p>
    <w:p w:rsidR="00C0752B" w:rsidRDefault="00C0752B" w:rsidP="00A36411">
      <w:pPr>
        <w:jc w:val="both"/>
        <w:rPr>
          <w:rFonts w:ascii="Book Antiqua" w:hAnsi="Book Antiqua"/>
        </w:rPr>
      </w:pPr>
    </w:p>
    <w:p w:rsidR="00D70703" w:rsidRDefault="00D70703">
      <w:pPr>
        <w:rPr>
          <w:rFonts w:ascii="Book Antiqua" w:hAnsi="Book Antiqua"/>
          <w:b/>
        </w:rPr>
      </w:pPr>
      <w:r>
        <w:rPr>
          <w:rFonts w:ascii="Book Antiqua" w:hAnsi="Book Antiqua"/>
          <w:b/>
        </w:rPr>
        <w:br w:type="page"/>
      </w:r>
    </w:p>
    <w:p w:rsidR="00BB79F3" w:rsidRDefault="00BB79F3" w:rsidP="00BB79F3">
      <w:pPr>
        <w:jc w:val="center"/>
        <w:rPr>
          <w:rFonts w:ascii="Book Antiqua" w:hAnsi="Book Antiqua"/>
          <w:b/>
        </w:rPr>
      </w:pPr>
      <w:r w:rsidRPr="00BB79F3">
        <w:rPr>
          <w:rFonts w:ascii="Book Antiqua" w:hAnsi="Book Antiqua"/>
          <w:b/>
        </w:rPr>
        <w:lastRenderedPageBreak/>
        <w:t>Brainstorming</w:t>
      </w:r>
    </w:p>
    <w:tbl>
      <w:tblPr>
        <w:tblStyle w:val="TableGrid"/>
        <w:tblW w:w="0" w:type="auto"/>
        <w:tblLook w:val="04A0"/>
      </w:tblPr>
      <w:tblGrid>
        <w:gridCol w:w="9576"/>
      </w:tblGrid>
      <w:tr w:rsidR="00BB79F3" w:rsidTr="00BB79F3">
        <w:trPr>
          <w:trHeight w:val="6659"/>
        </w:trPr>
        <w:tc>
          <w:tcPr>
            <w:tcW w:w="9576" w:type="dxa"/>
          </w:tcPr>
          <w:p w:rsidR="00BB79F3" w:rsidRDefault="00BB79F3" w:rsidP="00BB79F3">
            <w:pPr>
              <w:jc w:val="both"/>
              <w:rPr>
                <w:rFonts w:ascii="Book Antiqua" w:hAnsi="Book Antiqua"/>
              </w:rPr>
            </w:pPr>
            <w:r w:rsidRPr="00BB79F3">
              <w:rPr>
                <w:rFonts w:ascii="Book Antiqua" w:hAnsi="Book Antiqua"/>
                <w:u w:val="single"/>
              </w:rPr>
              <w:t>Incident</w:t>
            </w:r>
            <w:r>
              <w:rPr>
                <w:rFonts w:ascii="Book Antiqua" w:hAnsi="Book Antiqua"/>
              </w:rPr>
              <w:t>:</w:t>
            </w:r>
          </w:p>
          <w:p w:rsidR="00BB79F3" w:rsidRDefault="00BB79F3" w:rsidP="00BB79F3">
            <w:pPr>
              <w:jc w:val="both"/>
              <w:rPr>
                <w:rFonts w:ascii="Book Antiqua" w:hAnsi="Book Antiqua"/>
              </w:rPr>
            </w:pPr>
          </w:p>
          <w:p w:rsidR="00BB79F3" w:rsidRDefault="00BB79F3" w:rsidP="00BB79F3">
            <w:pPr>
              <w:jc w:val="both"/>
              <w:rPr>
                <w:rFonts w:ascii="Book Antiqua" w:hAnsi="Book Antiqua"/>
              </w:rPr>
            </w:pPr>
          </w:p>
          <w:p w:rsidR="00BB79F3" w:rsidRDefault="00BB79F3" w:rsidP="00BB79F3">
            <w:pPr>
              <w:jc w:val="both"/>
              <w:rPr>
                <w:rFonts w:ascii="Book Antiqua" w:hAnsi="Book Antiqua"/>
              </w:rPr>
            </w:pPr>
          </w:p>
          <w:p w:rsidR="00BB79F3" w:rsidRDefault="00BB79F3" w:rsidP="00BB79F3">
            <w:pPr>
              <w:jc w:val="both"/>
              <w:rPr>
                <w:rFonts w:ascii="Book Antiqua" w:hAnsi="Book Antiqua"/>
              </w:rPr>
            </w:pPr>
          </w:p>
          <w:p w:rsidR="00D70703" w:rsidRDefault="00D70703" w:rsidP="00BB79F3">
            <w:pPr>
              <w:jc w:val="both"/>
              <w:rPr>
                <w:rFonts w:ascii="Book Antiqua" w:hAnsi="Book Antiqua"/>
              </w:rPr>
            </w:pPr>
          </w:p>
          <w:p w:rsidR="00D70703" w:rsidRDefault="00D70703" w:rsidP="00BB79F3">
            <w:pPr>
              <w:jc w:val="both"/>
              <w:rPr>
                <w:rFonts w:ascii="Book Antiqua" w:hAnsi="Book Antiqua"/>
              </w:rPr>
            </w:pPr>
          </w:p>
          <w:p w:rsidR="00D70703" w:rsidRDefault="00D70703" w:rsidP="00BB79F3">
            <w:pPr>
              <w:jc w:val="both"/>
              <w:rPr>
                <w:rFonts w:ascii="Book Antiqua" w:hAnsi="Book Antiqua"/>
              </w:rPr>
            </w:pPr>
          </w:p>
          <w:p w:rsidR="00D70703" w:rsidRDefault="00D70703" w:rsidP="00BB79F3">
            <w:pPr>
              <w:jc w:val="both"/>
              <w:rPr>
                <w:rFonts w:ascii="Book Antiqua" w:hAnsi="Book Antiqua"/>
              </w:rPr>
            </w:pPr>
          </w:p>
          <w:p w:rsidR="00D70703" w:rsidRDefault="00D70703" w:rsidP="00BB79F3">
            <w:pPr>
              <w:jc w:val="both"/>
              <w:rPr>
                <w:rFonts w:ascii="Book Antiqua" w:hAnsi="Book Antiqua"/>
              </w:rPr>
            </w:pPr>
          </w:p>
          <w:p w:rsidR="00BB79F3" w:rsidRDefault="00BB79F3" w:rsidP="00BB79F3">
            <w:pPr>
              <w:jc w:val="both"/>
              <w:rPr>
                <w:rFonts w:ascii="Book Antiqua" w:hAnsi="Book Antiqua"/>
              </w:rPr>
            </w:pPr>
          </w:p>
          <w:p w:rsidR="00BB79F3" w:rsidRDefault="00BB79F3" w:rsidP="00BB79F3">
            <w:pPr>
              <w:jc w:val="both"/>
              <w:rPr>
                <w:rFonts w:ascii="Book Antiqua" w:hAnsi="Book Antiqua"/>
              </w:rPr>
            </w:pPr>
            <w:r w:rsidRPr="00BB79F3">
              <w:rPr>
                <w:rFonts w:ascii="Book Antiqua" w:hAnsi="Book Antiqua"/>
                <w:u w:val="single"/>
              </w:rPr>
              <w:t>Message</w:t>
            </w:r>
            <w:r w:rsidR="00D70703">
              <w:rPr>
                <w:rFonts w:ascii="Book Antiqua" w:hAnsi="Book Antiqua"/>
                <w:u w:val="single"/>
              </w:rPr>
              <w:t>(s)</w:t>
            </w:r>
            <w:r w:rsidRPr="00BB79F3">
              <w:rPr>
                <w:rFonts w:ascii="Book Antiqua" w:hAnsi="Book Antiqua"/>
                <w:u w:val="single"/>
              </w:rPr>
              <w:t xml:space="preserve"> you want to conve</w:t>
            </w:r>
            <w:r>
              <w:rPr>
                <w:rFonts w:ascii="Book Antiqua" w:hAnsi="Book Antiqua"/>
                <w:u w:val="single"/>
              </w:rPr>
              <w:t>y</w:t>
            </w:r>
            <w:r>
              <w:rPr>
                <w:rFonts w:ascii="Book Antiqua" w:hAnsi="Book Antiqua"/>
              </w:rPr>
              <w:t>:</w:t>
            </w:r>
          </w:p>
          <w:p w:rsidR="00BB79F3" w:rsidRDefault="00BB79F3" w:rsidP="00BB79F3">
            <w:pPr>
              <w:jc w:val="both"/>
              <w:rPr>
                <w:rFonts w:ascii="Book Antiqua" w:hAnsi="Book Antiqua"/>
              </w:rPr>
            </w:pPr>
          </w:p>
          <w:p w:rsidR="00BB79F3" w:rsidRDefault="00BB79F3" w:rsidP="00BB79F3">
            <w:pPr>
              <w:jc w:val="both"/>
              <w:rPr>
                <w:rFonts w:ascii="Book Antiqua" w:hAnsi="Book Antiqua"/>
              </w:rPr>
            </w:pPr>
          </w:p>
          <w:p w:rsidR="00BB79F3" w:rsidRDefault="00BB79F3" w:rsidP="00BB79F3">
            <w:pPr>
              <w:jc w:val="both"/>
              <w:rPr>
                <w:rFonts w:ascii="Book Antiqua" w:hAnsi="Book Antiqua"/>
              </w:rPr>
            </w:pPr>
          </w:p>
          <w:p w:rsidR="00BB79F3" w:rsidRDefault="00BB79F3" w:rsidP="00BB79F3">
            <w:pPr>
              <w:jc w:val="both"/>
              <w:rPr>
                <w:rFonts w:ascii="Book Antiqua" w:hAnsi="Book Antiqua"/>
              </w:rPr>
            </w:pPr>
          </w:p>
          <w:p w:rsidR="00D70703" w:rsidRDefault="00D70703" w:rsidP="00BB79F3">
            <w:pPr>
              <w:jc w:val="both"/>
              <w:rPr>
                <w:rFonts w:ascii="Book Antiqua" w:hAnsi="Book Antiqua"/>
              </w:rPr>
            </w:pPr>
          </w:p>
          <w:p w:rsidR="00D70703" w:rsidRDefault="00D70703" w:rsidP="00BB79F3">
            <w:pPr>
              <w:jc w:val="both"/>
              <w:rPr>
                <w:rFonts w:ascii="Book Antiqua" w:hAnsi="Book Antiqua"/>
              </w:rPr>
            </w:pPr>
          </w:p>
          <w:p w:rsidR="00D70703" w:rsidRDefault="00D70703" w:rsidP="00BB79F3">
            <w:pPr>
              <w:jc w:val="both"/>
              <w:rPr>
                <w:rFonts w:ascii="Book Antiqua" w:hAnsi="Book Antiqua"/>
              </w:rPr>
            </w:pPr>
          </w:p>
          <w:p w:rsidR="00D70703" w:rsidRDefault="00D70703" w:rsidP="00BB79F3">
            <w:pPr>
              <w:jc w:val="both"/>
              <w:rPr>
                <w:rFonts w:ascii="Book Antiqua" w:hAnsi="Book Antiqua"/>
              </w:rPr>
            </w:pPr>
          </w:p>
          <w:p w:rsidR="00D70703" w:rsidRDefault="00D70703" w:rsidP="00BB79F3">
            <w:pPr>
              <w:jc w:val="both"/>
              <w:rPr>
                <w:rFonts w:ascii="Book Antiqua" w:hAnsi="Book Antiqua"/>
              </w:rPr>
            </w:pPr>
          </w:p>
          <w:p w:rsidR="00D70703" w:rsidRDefault="00D70703" w:rsidP="00BB79F3">
            <w:pPr>
              <w:jc w:val="both"/>
              <w:rPr>
                <w:rFonts w:ascii="Book Antiqua" w:hAnsi="Book Antiqua"/>
              </w:rPr>
            </w:pPr>
          </w:p>
          <w:p w:rsidR="00BB79F3" w:rsidRDefault="00BB79F3" w:rsidP="00BB79F3">
            <w:pPr>
              <w:jc w:val="both"/>
              <w:rPr>
                <w:rFonts w:ascii="Book Antiqua" w:hAnsi="Book Antiqua"/>
              </w:rPr>
            </w:pPr>
          </w:p>
          <w:p w:rsidR="00BB79F3" w:rsidRPr="00BB79F3" w:rsidRDefault="00BB79F3" w:rsidP="00BB79F3">
            <w:pPr>
              <w:jc w:val="both"/>
              <w:rPr>
                <w:rFonts w:ascii="Book Antiqua" w:hAnsi="Book Antiqua"/>
                <w:u w:val="single"/>
              </w:rPr>
            </w:pPr>
            <w:r>
              <w:rPr>
                <w:rFonts w:ascii="Book Antiqua" w:hAnsi="Book Antiqua"/>
                <w:u w:val="single"/>
              </w:rPr>
              <w:t>Specific aspects of the story that are necessary to include:</w:t>
            </w:r>
          </w:p>
          <w:p w:rsidR="00BB79F3" w:rsidRDefault="00BB79F3" w:rsidP="00A36411">
            <w:pPr>
              <w:jc w:val="both"/>
              <w:rPr>
                <w:rFonts w:ascii="Book Antiqua" w:hAnsi="Book Antiqua"/>
                <w:b/>
              </w:rPr>
            </w:pPr>
          </w:p>
          <w:p w:rsidR="00BB79F3" w:rsidRDefault="00BB79F3" w:rsidP="00A36411">
            <w:pPr>
              <w:jc w:val="both"/>
              <w:rPr>
                <w:rFonts w:ascii="Book Antiqua" w:hAnsi="Book Antiqua"/>
                <w:b/>
              </w:rPr>
            </w:pPr>
          </w:p>
          <w:p w:rsidR="00BB79F3" w:rsidRDefault="00BB79F3" w:rsidP="00A36411">
            <w:pPr>
              <w:jc w:val="both"/>
              <w:rPr>
                <w:rFonts w:ascii="Book Antiqua" w:hAnsi="Book Antiqua"/>
                <w:b/>
              </w:rPr>
            </w:pPr>
          </w:p>
          <w:p w:rsidR="00D70703" w:rsidRDefault="00D70703" w:rsidP="00A36411">
            <w:pPr>
              <w:jc w:val="both"/>
              <w:rPr>
                <w:rFonts w:ascii="Book Antiqua" w:hAnsi="Book Antiqua"/>
                <w:b/>
              </w:rPr>
            </w:pPr>
          </w:p>
          <w:p w:rsidR="00D70703" w:rsidRDefault="00D70703" w:rsidP="00A36411">
            <w:pPr>
              <w:jc w:val="both"/>
              <w:rPr>
                <w:rFonts w:ascii="Book Antiqua" w:hAnsi="Book Antiqua"/>
                <w:b/>
              </w:rPr>
            </w:pPr>
          </w:p>
          <w:p w:rsidR="00D70703" w:rsidRDefault="00D70703" w:rsidP="00A36411">
            <w:pPr>
              <w:jc w:val="both"/>
              <w:rPr>
                <w:rFonts w:ascii="Book Antiqua" w:hAnsi="Book Antiqua"/>
                <w:b/>
              </w:rPr>
            </w:pPr>
          </w:p>
          <w:p w:rsidR="00D70703" w:rsidRDefault="00D70703" w:rsidP="00A36411">
            <w:pPr>
              <w:jc w:val="both"/>
              <w:rPr>
                <w:rFonts w:ascii="Book Antiqua" w:hAnsi="Book Antiqua"/>
                <w:b/>
              </w:rPr>
            </w:pPr>
          </w:p>
          <w:p w:rsidR="00D70703" w:rsidRDefault="00D70703" w:rsidP="00A36411">
            <w:pPr>
              <w:jc w:val="both"/>
              <w:rPr>
                <w:rFonts w:ascii="Book Antiqua" w:hAnsi="Book Antiqua"/>
                <w:b/>
              </w:rPr>
            </w:pPr>
          </w:p>
          <w:p w:rsidR="00D70703" w:rsidRDefault="00D70703" w:rsidP="00A36411">
            <w:pPr>
              <w:jc w:val="both"/>
              <w:rPr>
                <w:rFonts w:ascii="Book Antiqua" w:hAnsi="Book Antiqua"/>
                <w:b/>
              </w:rPr>
            </w:pPr>
          </w:p>
          <w:p w:rsidR="00D70703" w:rsidRDefault="00D70703" w:rsidP="00A36411">
            <w:pPr>
              <w:jc w:val="both"/>
              <w:rPr>
                <w:rFonts w:ascii="Book Antiqua" w:hAnsi="Book Antiqua"/>
                <w:b/>
              </w:rPr>
            </w:pPr>
          </w:p>
          <w:p w:rsidR="00D70703" w:rsidRDefault="00D70703" w:rsidP="00A36411">
            <w:pPr>
              <w:jc w:val="both"/>
              <w:rPr>
                <w:rFonts w:ascii="Book Antiqua" w:hAnsi="Book Antiqua"/>
                <w:b/>
              </w:rPr>
            </w:pPr>
          </w:p>
          <w:p w:rsidR="00D70703" w:rsidRDefault="00D70703" w:rsidP="00A36411">
            <w:pPr>
              <w:jc w:val="both"/>
              <w:rPr>
                <w:rFonts w:ascii="Book Antiqua" w:hAnsi="Book Antiqua"/>
                <w:b/>
              </w:rPr>
            </w:pPr>
          </w:p>
          <w:p w:rsidR="00D70703" w:rsidRDefault="00D70703" w:rsidP="00A36411">
            <w:pPr>
              <w:jc w:val="both"/>
              <w:rPr>
                <w:rFonts w:ascii="Book Antiqua" w:hAnsi="Book Antiqua"/>
                <w:b/>
              </w:rPr>
            </w:pPr>
          </w:p>
          <w:p w:rsidR="00BB79F3" w:rsidRDefault="00BB79F3" w:rsidP="00A36411">
            <w:pPr>
              <w:jc w:val="both"/>
              <w:rPr>
                <w:rFonts w:ascii="Book Antiqua" w:hAnsi="Book Antiqua"/>
                <w:b/>
              </w:rPr>
            </w:pPr>
          </w:p>
          <w:p w:rsidR="00D70703" w:rsidRDefault="00D70703" w:rsidP="00A36411">
            <w:pPr>
              <w:jc w:val="both"/>
              <w:rPr>
                <w:rFonts w:ascii="Book Antiqua" w:hAnsi="Book Antiqua"/>
                <w:b/>
              </w:rPr>
            </w:pPr>
          </w:p>
          <w:p w:rsidR="00D70703" w:rsidRDefault="00D70703" w:rsidP="00A36411">
            <w:pPr>
              <w:jc w:val="both"/>
              <w:rPr>
                <w:rFonts w:ascii="Book Antiqua" w:hAnsi="Book Antiqua"/>
                <w:b/>
              </w:rPr>
            </w:pPr>
          </w:p>
          <w:p w:rsidR="00D70703" w:rsidRDefault="00D70703" w:rsidP="00A36411">
            <w:pPr>
              <w:jc w:val="both"/>
              <w:rPr>
                <w:rFonts w:ascii="Book Antiqua" w:hAnsi="Book Antiqua"/>
                <w:b/>
              </w:rPr>
            </w:pPr>
          </w:p>
          <w:p w:rsidR="00D70703" w:rsidRDefault="00D70703" w:rsidP="00A36411">
            <w:pPr>
              <w:jc w:val="both"/>
              <w:rPr>
                <w:rFonts w:ascii="Book Antiqua" w:hAnsi="Book Antiqua"/>
                <w:b/>
              </w:rPr>
            </w:pPr>
          </w:p>
          <w:p w:rsidR="00D70703" w:rsidRDefault="00D70703" w:rsidP="00A36411">
            <w:pPr>
              <w:jc w:val="both"/>
              <w:rPr>
                <w:rFonts w:ascii="Book Antiqua" w:hAnsi="Book Antiqua"/>
                <w:b/>
              </w:rPr>
            </w:pPr>
          </w:p>
          <w:p w:rsidR="00BB79F3" w:rsidRDefault="00BB79F3" w:rsidP="00A36411">
            <w:pPr>
              <w:jc w:val="both"/>
              <w:rPr>
                <w:rFonts w:ascii="Book Antiqua" w:hAnsi="Book Antiqua"/>
                <w:b/>
              </w:rPr>
            </w:pPr>
          </w:p>
          <w:p w:rsidR="00BB79F3" w:rsidRDefault="00BB79F3" w:rsidP="00A36411">
            <w:pPr>
              <w:jc w:val="both"/>
              <w:rPr>
                <w:rFonts w:ascii="Book Antiqua" w:hAnsi="Book Antiqua"/>
                <w:b/>
              </w:rPr>
            </w:pPr>
          </w:p>
          <w:p w:rsidR="00BB79F3" w:rsidRDefault="00BB79F3" w:rsidP="00A36411">
            <w:pPr>
              <w:jc w:val="both"/>
              <w:rPr>
                <w:rFonts w:ascii="Book Antiqua" w:hAnsi="Book Antiqua"/>
                <w:b/>
              </w:rPr>
            </w:pPr>
          </w:p>
        </w:tc>
      </w:tr>
    </w:tbl>
    <w:p w:rsidR="001A233F" w:rsidRDefault="001A233F" w:rsidP="00BB79F3"/>
    <w:sectPr w:rsidR="001A233F" w:rsidSect="00BB79F3">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36411"/>
    <w:rsid w:val="001A233F"/>
    <w:rsid w:val="005C2BC1"/>
    <w:rsid w:val="00A36411"/>
    <w:rsid w:val="00B00F9E"/>
    <w:rsid w:val="00B657A8"/>
    <w:rsid w:val="00BB79F3"/>
    <w:rsid w:val="00C0752B"/>
    <w:rsid w:val="00D70703"/>
    <w:rsid w:val="00F26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1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6</cp:revision>
  <dcterms:created xsi:type="dcterms:W3CDTF">2015-12-08T21:09:00Z</dcterms:created>
  <dcterms:modified xsi:type="dcterms:W3CDTF">2015-12-09T13:47:00Z</dcterms:modified>
</cp:coreProperties>
</file>